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129E" w14:textId="2E7ED7F7" w:rsidR="00E7592B" w:rsidRDefault="00E7592B" w:rsidP="00E7592B">
      <w:pPr>
        <w:jc w:val="center"/>
      </w:pPr>
    </w:p>
    <w:p w14:paraId="716B198D" w14:textId="77777777" w:rsidR="00F779F8" w:rsidRDefault="00F779F8"/>
    <w:p w14:paraId="581A1284" w14:textId="77777777" w:rsidR="004B3C21" w:rsidRDefault="004B3C21" w:rsidP="001C13C8">
      <w:pPr>
        <w:pStyle w:val="Heading1"/>
        <w:rPr>
          <w:rFonts w:asciiTheme="minorHAnsi" w:hAnsiTheme="minorHAnsi" w:cstheme="minorHAnsi"/>
        </w:rPr>
      </w:pPr>
    </w:p>
    <w:p w14:paraId="34C0347A" w14:textId="6C042C36" w:rsidR="00F779F8" w:rsidRPr="00E93847" w:rsidRDefault="004B3C21" w:rsidP="004B3C21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Tenure Track Appointment in the </w:t>
      </w:r>
      <w:r w:rsidR="00160F3D" w:rsidRPr="00E93847">
        <w:rPr>
          <w:rFonts w:asciiTheme="minorHAnsi" w:hAnsiTheme="minorHAnsi" w:cstheme="minorHAnsi"/>
        </w:rPr>
        <w:t xml:space="preserve">Department of </w:t>
      </w:r>
      <w:r w:rsidR="00BB6746" w:rsidRPr="00E93847">
        <w:rPr>
          <w:rFonts w:asciiTheme="minorHAnsi" w:hAnsiTheme="minorHAnsi" w:cstheme="minorHAnsi"/>
        </w:rPr>
        <w:t>Computer Science</w:t>
      </w:r>
    </w:p>
    <w:p w14:paraId="4CAA08B5" w14:textId="77777777" w:rsidR="00F779F8" w:rsidRPr="00E93847" w:rsidRDefault="00F779F8" w:rsidP="00F779F8">
      <w:pPr>
        <w:pStyle w:val="Style0"/>
        <w:rPr>
          <w:rFonts w:asciiTheme="minorHAnsi" w:hAnsiTheme="minorHAnsi" w:cstheme="minorHAnsi"/>
          <w:b/>
          <w:bCs/>
          <w:color w:val="000000"/>
        </w:rPr>
      </w:pPr>
    </w:p>
    <w:p w14:paraId="321CE02C" w14:textId="72FF0E25" w:rsidR="00F779F8" w:rsidRPr="00E93847" w:rsidRDefault="00301360" w:rsidP="00CC7A19">
      <w:pPr>
        <w:pStyle w:val="Default"/>
        <w:rPr>
          <w:rFonts w:asciiTheme="minorHAnsi" w:hAnsiTheme="minorHAnsi" w:cstheme="minorHAnsi"/>
          <w:color w:val="000000"/>
        </w:rPr>
      </w:pPr>
      <w:r w:rsidRPr="00E93847">
        <w:rPr>
          <w:rFonts w:asciiTheme="minorHAnsi" w:hAnsiTheme="minorHAnsi" w:cstheme="minorHAnsi"/>
          <w:color w:val="000000"/>
        </w:rPr>
        <w:t xml:space="preserve">Trent University </w:t>
      </w:r>
      <w:r w:rsidR="00D466E3" w:rsidRPr="00E93847">
        <w:rPr>
          <w:rFonts w:asciiTheme="minorHAnsi" w:hAnsiTheme="minorHAnsi" w:cstheme="minorHAnsi"/>
          <w:color w:val="000000"/>
        </w:rPr>
        <w:t xml:space="preserve">invites applications </w:t>
      </w:r>
      <w:r w:rsidRPr="00E93847">
        <w:rPr>
          <w:rFonts w:asciiTheme="minorHAnsi" w:hAnsiTheme="minorHAnsi" w:cstheme="minorHAnsi"/>
          <w:color w:val="000000"/>
        </w:rPr>
        <w:t>in the Department of Comp</w:t>
      </w:r>
      <w:r w:rsidR="00BB6746" w:rsidRPr="00E93847">
        <w:rPr>
          <w:rFonts w:asciiTheme="minorHAnsi" w:hAnsiTheme="minorHAnsi" w:cstheme="minorHAnsi"/>
          <w:color w:val="000000"/>
        </w:rPr>
        <w:t>uter Science</w:t>
      </w:r>
      <w:r w:rsidRPr="00E93847">
        <w:rPr>
          <w:rFonts w:asciiTheme="minorHAnsi" w:hAnsiTheme="minorHAnsi" w:cstheme="minorHAnsi"/>
          <w:color w:val="000000"/>
        </w:rPr>
        <w:t xml:space="preserve"> </w:t>
      </w:r>
      <w:r w:rsidR="00656FE1">
        <w:rPr>
          <w:rFonts w:asciiTheme="minorHAnsi" w:hAnsiTheme="minorHAnsi" w:cstheme="minorHAnsi"/>
          <w:color w:val="000000"/>
        </w:rPr>
        <w:t>at the Durha</w:t>
      </w:r>
      <w:r w:rsidR="008E58A3">
        <w:rPr>
          <w:rFonts w:asciiTheme="minorHAnsi" w:hAnsiTheme="minorHAnsi" w:cstheme="minorHAnsi"/>
          <w:color w:val="000000"/>
        </w:rPr>
        <w:t>m</w:t>
      </w:r>
      <w:r w:rsidR="004B3C21">
        <w:rPr>
          <w:rFonts w:asciiTheme="minorHAnsi" w:hAnsiTheme="minorHAnsi" w:cstheme="minorHAnsi"/>
          <w:color w:val="000000"/>
        </w:rPr>
        <w:t xml:space="preserve"> </w:t>
      </w:r>
      <w:r w:rsidR="00656FE1">
        <w:rPr>
          <w:rFonts w:asciiTheme="minorHAnsi" w:hAnsiTheme="minorHAnsi" w:cstheme="minorHAnsi"/>
          <w:color w:val="000000"/>
        </w:rPr>
        <w:t xml:space="preserve">GTA campus </w:t>
      </w:r>
      <w:r w:rsidR="00D466E3" w:rsidRPr="00E93847">
        <w:rPr>
          <w:rFonts w:asciiTheme="minorHAnsi" w:hAnsiTheme="minorHAnsi" w:cstheme="minorHAnsi"/>
          <w:color w:val="000000"/>
        </w:rPr>
        <w:t xml:space="preserve">for a tenure track position at the rank of Assistant Professor </w:t>
      </w:r>
      <w:r w:rsidR="00C31725" w:rsidRPr="00E93847">
        <w:rPr>
          <w:rFonts w:asciiTheme="minorHAnsi" w:hAnsiTheme="minorHAnsi" w:cstheme="minorHAnsi"/>
          <w:color w:val="000000"/>
        </w:rPr>
        <w:t>with a suggested starting date of</w:t>
      </w:r>
      <w:r w:rsidR="00F779F8" w:rsidRPr="00E93847">
        <w:rPr>
          <w:rFonts w:asciiTheme="minorHAnsi" w:hAnsiTheme="minorHAnsi" w:cstheme="minorHAnsi"/>
          <w:color w:val="000000"/>
        </w:rPr>
        <w:t xml:space="preserve"> </w:t>
      </w:r>
      <w:r w:rsidR="00656FE1">
        <w:rPr>
          <w:rFonts w:asciiTheme="minorHAnsi" w:hAnsiTheme="minorHAnsi" w:cstheme="minorHAnsi"/>
          <w:color w:val="000000"/>
        </w:rPr>
        <w:t>January</w:t>
      </w:r>
      <w:r w:rsidR="009B26AB" w:rsidRPr="00E93847">
        <w:rPr>
          <w:rFonts w:asciiTheme="minorHAnsi" w:hAnsiTheme="minorHAnsi" w:cstheme="minorHAnsi"/>
          <w:color w:val="000000"/>
        </w:rPr>
        <w:t xml:space="preserve"> 1</w:t>
      </w:r>
      <w:r w:rsidR="00576F76" w:rsidRPr="00E93847">
        <w:rPr>
          <w:rFonts w:asciiTheme="minorHAnsi" w:hAnsiTheme="minorHAnsi" w:cstheme="minorHAnsi"/>
          <w:color w:val="000000"/>
        </w:rPr>
        <w:t>, 20</w:t>
      </w:r>
      <w:r w:rsidR="00344B23" w:rsidRPr="00E93847">
        <w:rPr>
          <w:rFonts w:asciiTheme="minorHAnsi" w:hAnsiTheme="minorHAnsi" w:cstheme="minorHAnsi"/>
          <w:color w:val="000000"/>
        </w:rPr>
        <w:t>2</w:t>
      </w:r>
      <w:r w:rsidR="00656FE1">
        <w:rPr>
          <w:rFonts w:asciiTheme="minorHAnsi" w:hAnsiTheme="minorHAnsi" w:cstheme="minorHAnsi"/>
          <w:color w:val="000000"/>
        </w:rPr>
        <w:t>5</w:t>
      </w:r>
      <w:r w:rsidR="000C2B6D" w:rsidRPr="00E93847">
        <w:rPr>
          <w:rFonts w:asciiTheme="minorHAnsi" w:hAnsiTheme="minorHAnsi" w:cstheme="minorHAnsi"/>
          <w:color w:val="000000"/>
        </w:rPr>
        <w:t>.  This position</w:t>
      </w:r>
      <w:r w:rsidR="004924D6">
        <w:rPr>
          <w:rFonts w:asciiTheme="minorHAnsi" w:hAnsiTheme="minorHAnsi" w:cstheme="minorHAnsi"/>
          <w:color w:val="000000"/>
        </w:rPr>
        <w:t xml:space="preserve"> </w:t>
      </w:r>
      <w:r w:rsidR="000C2B6D" w:rsidRPr="00E93847">
        <w:rPr>
          <w:rFonts w:asciiTheme="minorHAnsi" w:hAnsiTheme="minorHAnsi" w:cstheme="minorHAnsi"/>
          <w:color w:val="000000"/>
        </w:rPr>
        <w:t xml:space="preserve">is </w:t>
      </w:r>
      <w:r w:rsidR="00F779F8" w:rsidRPr="00E93847">
        <w:rPr>
          <w:rFonts w:asciiTheme="minorHAnsi" w:hAnsiTheme="minorHAnsi" w:cstheme="minorHAnsi"/>
          <w:color w:val="000000"/>
        </w:rPr>
        <w:t>subject to budgetary approval.</w:t>
      </w:r>
    </w:p>
    <w:p w14:paraId="18D0B85A" w14:textId="77777777" w:rsidR="00111BF5" w:rsidRPr="00E93847" w:rsidRDefault="00111BF5" w:rsidP="00CC7A19">
      <w:pPr>
        <w:pStyle w:val="Default"/>
        <w:rPr>
          <w:rFonts w:asciiTheme="minorHAnsi" w:hAnsiTheme="minorHAnsi" w:cstheme="minorHAnsi"/>
          <w:color w:val="000000"/>
        </w:rPr>
      </w:pPr>
    </w:p>
    <w:p w14:paraId="1A3D094C" w14:textId="658780A4" w:rsidR="00F779F8" w:rsidRPr="00E93847" w:rsidRDefault="00111BF5" w:rsidP="00CC7A19">
      <w:pPr>
        <w:pStyle w:val="Style0"/>
        <w:rPr>
          <w:rFonts w:asciiTheme="minorHAnsi" w:hAnsiTheme="minorHAnsi" w:cstheme="minorHAnsi"/>
          <w:color w:val="000000"/>
        </w:rPr>
      </w:pPr>
      <w:r w:rsidRPr="00E93847">
        <w:rPr>
          <w:rFonts w:asciiTheme="minorHAnsi" w:hAnsiTheme="minorHAnsi" w:cstheme="minorHAnsi"/>
          <w:color w:val="000000"/>
        </w:rPr>
        <w:t xml:space="preserve">Candidates </w:t>
      </w:r>
      <w:r w:rsidR="00120920" w:rsidRPr="00E93847">
        <w:rPr>
          <w:rFonts w:asciiTheme="minorHAnsi" w:hAnsiTheme="minorHAnsi" w:cstheme="minorHAnsi"/>
          <w:color w:val="000000"/>
        </w:rPr>
        <w:t>must</w:t>
      </w:r>
      <w:r w:rsidRPr="00E93847">
        <w:rPr>
          <w:rFonts w:asciiTheme="minorHAnsi" w:hAnsiTheme="minorHAnsi" w:cstheme="minorHAnsi"/>
          <w:color w:val="000000"/>
        </w:rPr>
        <w:t xml:space="preserve"> </w:t>
      </w:r>
      <w:r w:rsidR="00AD57B4" w:rsidRPr="00E93847">
        <w:rPr>
          <w:rFonts w:asciiTheme="minorHAnsi" w:hAnsiTheme="minorHAnsi" w:cstheme="minorHAnsi"/>
          <w:color w:val="000000"/>
        </w:rPr>
        <w:t>have completed</w:t>
      </w:r>
      <w:r w:rsidR="00DD4E2A" w:rsidRPr="00E93847">
        <w:rPr>
          <w:rFonts w:asciiTheme="minorHAnsi" w:hAnsiTheme="minorHAnsi" w:cstheme="minorHAnsi"/>
          <w:color w:val="000000"/>
        </w:rPr>
        <w:t xml:space="preserve"> a</w:t>
      </w:r>
      <w:r w:rsidR="006402B3" w:rsidRPr="00E93847">
        <w:rPr>
          <w:rFonts w:asciiTheme="minorHAnsi" w:hAnsiTheme="minorHAnsi" w:cstheme="minorHAnsi"/>
          <w:color w:val="000000"/>
        </w:rPr>
        <w:t xml:space="preserve"> </w:t>
      </w:r>
      <w:r w:rsidRPr="00E93847">
        <w:rPr>
          <w:rFonts w:asciiTheme="minorHAnsi" w:hAnsiTheme="minorHAnsi" w:cstheme="minorHAnsi"/>
          <w:color w:val="000000"/>
        </w:rPr>
        <w:t>Ph.D. in Computer Science</w:t>
      </w:r>
      <w:r w:rsidR="00520CEB" w:rsidRPr="00E93847">
        <w:rPr>
          <w:rFonts w:asciiTheme="minorHAnsi" w:hAnsiTheme="minorHAnsi" w:cstheme="minorHAnsi"/>
          <w:color w:val="000000"/>
        </w:rPr>
        <w:t>,</w:t>
      </w:r>
      <w:r w:rsidR="00D356AF" w:rsidRPr="00E93847">
        <w:rPr>
          <w:rFonts w:asciiTheme="minorHAnsi" w:hAnsiTheme="minorHAnsi" w:cstheme="minorHAnsi"/>
          <w:color w:val="000000"/>
        </w:rPr>
        <w:t xml:space="preserve"> or </w:t>
      </w:r>
      <w:r w:rsidR="00656FE1">
        <w:rPr>
          <w:rFonts w:asciiTheme="minorHAnsi" w:hAnsiTheme="minorHAnsi" w:cstheme="minorHAnsi"/>
          <w:color w:val="000000"/>
        </w:rPr>
        <w:t xml:space="preserve">strongly </w:t>
      </w:r>
      <w:r w:rsidR="00D356AF" w:rsidRPr="00E93847">
        <w:rPr>
          <w:rFonts w:asciiTheme="minorHAnsi" w:hAnsiTheme="minorHAnsi" w:cstheme="minorHAnsi"/>
          <w:color w:val="000000"/>
        </w:rPr>
        <w:t>related field</w:t>
      </w:r>
      <w:r w:rsidR="00916EA9" w:rsidRPr="00E93847">
        <w:rPr>
          <w:rFonts w:asciiTheme="minorHAnsi" w:hAnsiTheme="minorHAnsi" w:cstheme="minorHAnsi"/>
          <w:color w:val="000000"/>
        </w:rPr>
        <w:t xml:space="preserve">. </w:t>
      </w:r>
      <w:r w:rsidR="0007059F" w:rsidRPr="00E93847">
        <w:rPr>
          <w:rFonts w:asciiTheme="minorHAnsi" w:hAnsiTheme="minorHAnsi" w:cstheme="minorHAnsi"/>
          <w:color w:val="000000"/>
        </w:rPr>
        <w:t xml:space="preserve">The successful candidate is expected to have a demonstrated research record and the potential to secure external funding. We seek an individual </w:t>
      </w:r>
      <w:r w:rsidR="003B27C2" w:rsidRPr="00E93847">
        <w:rPr>
          <w:rFonts w:asciiTheme="minorHAnsi" w:hAnsiTheme="minorHAnsi" w:cstheme="minorHAnsi"/>
          <w:color w:val="000000"/>
        </w:rPr>
        <w:t xml:space="preserve">whose </w:t>
      </w:r>
      <w:r w:rsidR="00B65BC1" w:rsidRPr="00E93847">
        <w:rPr>
          <w:rFonts w:asciiTheme="minorHAnsi" w:hAnsiTheme="minorHAnsi" w:cstheme="minorHAnsi"/>
          <w:color w:val="000000"/>
        </w:rPr>
        <w:t xml:space="preserve">main </w:t>
      </w:r>
      <w:r w:rsidR="009B26AB" w:rsidRPr="00E93847">
        <w:rPr>
          <w:rFonts w:asciiTheme="minorHAnsi" w:hAnsiTheme="minorHAnsi" w:cstheme="minorHAnsi"/>
          <w:color w:val="000000"/>
        </w:rPr>
        <w:t xml:space="preserve">research interests </w:t>
      </w:r>
      <w:r w:rsidR="003B27C2" w:rsidRPr="00E93847">
        <w:rPr>
          <w:rFonts w:asciiTheme="minorHAnsi" w:hAnsiTheme="minorHAnsi" w:cstheme="minorHAnsi"/>
          <w:color w:val="000000"/>
        </w:rPr>
        <w:t>involve</w:t>
      </w:r>
      <w:r w:rsidRPr="00E93847">
        <w:rPr>
          <w:rFonts w:asciiTheme="minorHAnsi" w:hAnsiTheme="minorHAnsi" w:cstheme="minorHAnsi"/>
          <w:color w:val="000000"/>
        </w:rPr>
        <w:t xml:space="preserve"> </w:t>
      </w:r>
      <w:r w:rsidR="00656FE1">
        <w:rPr>
          <w:rFonts w:asciiTheme="minorHAnsi" w:hAnsiTheme="minorHAnsi" w:cstheme="minorHAnsi"/>
          <w:color w:val="000000"/>
        </w:rPr>
        <w:t xml:space="preserve">Aritificial Intelligence, </w:t>
      </w:r>
      <w:r w:rsidR="00EB652B">
        <w:rPr>
          <w:rFonts w:asciiTheme="minorHAnsi" w:hAnsiTheme="minorHAnsi" w:cstheme="minorHAnsi"/>
          <w:color w:val="000000"/>
        </w:rPr>
        <w:t xml:space="preserve">Natural Language Processing, </w:t>
      </w:r>
      <w:r w:rsidR="00656FE1">
        <w:rPr>
          <w:rFonts w:asciiTheme="minorHAnsi" w:hAnsiTheme="minorHAnsi" w:cstheme="minorHAnsi"/>
          <w:color w:val="000000"/>
        </w:rPr>
        <w:t xml:space="preserve">Large Language Models and/or Generative AI </w:t>
      </w:r>
      <w:r w:rsidR="00520CEB" w:rsidRPr="00E93847">
        <w:rPr>
          <w:rFonts w:asciiTheme="minorHAnsi" w:hAnsiTheme="minorHAnsi" w:cstheme="minorHAnsi"/>
          <w:color w:val="000000"/>
        </w:rPr>
        <w:t>but</w:t>
      </w:r>
      <w:r w:rsidR="009B26AB" w:rsidRPr="00E93847">
        <w:rPr>
          <w:rFonts w:asciiTheme="minorHAnsi" w:hAnsiTheme="minorHAnsi" w:cstheme="minorHAnsi"/>
          <w:color w:val="000000"/>
        </w:rPr>
        <w:t xml:space="preserve"> will consider</w:t>
      </w:r>
      <w:r w:rsidR="00600D11" w:rsidRPr="00E93847">
        <w:rPr>
          <w:rFonts w:asciiTheme="minorHAnsi" w:hAnsiTheme="minorHAnsi" w:cstheme="minorHAnsi"/>
          <w:color w:val="000000"/>
        </w:rPr>
        <w:t xml:space="preserve"> exceptional</w:t>
      </w:r>
      <w:r w:rsidR="009B26AB" w:rsidRPr="00E93847">
        <w:rPr>
          <w:rFonts w:asciiTheme="minorHAnsi" w:hAnsiTheme="minorHAnsi" w:cstheme="minorHAnsi"/>
          <w:color w:val="000000"/>
        </w:rPr>
        <w:t xml:space="preserve"> applicants in other areas as well</w:t>
      </w:r>
      <w:r w:rsidR="00CF3709" w:rsidRPr="00E93847">
        <w:rPr>
          <w:rFonts w:asciiTheme="minorHAnsi" w:hAnsiTheme="minorHAnsi" w:cstheme="minorHAnsi"/>
          <w:color w:val="000000"/>
        </w:rPr>
        <w:t xml:space="preserve">. </w:t>
      </w:r>
      <w:r w:rsidRPr="00E93847">
        <w:rPr>
          <w:rFonts w:asciiTheme="minorHAnsi" w:hAnsiTheme="minorHAnsi" w:cstheme="minorHAnsi"/>
          <w:color w:val="000000"/>
        </w:rPr>
        <w:t xml:space="preserve">A genuine commitment to </w:t>
      </w:r>
      <w:r w:rsidR="00CF3709" w:rsidRPr="00E93847">
        <w:rPr>
          <w:rFonts w:asciiTheme="minorHAnsi" w:hAnsiTheme="minorHAnsi" w:cstheme="minorHAnsi"/>
          <w:color w:val="000000"/>
        </w:rPr>
        <w:t xml:space="preserve">and </w:t>
      </w:r>
      <w:r w:rsidR="0007059F" w:rsidRPr="00E93847">
        <w:rPr>
          <w:rFonts w:asciiTheme="minorHAnsi" w:hAnsiTheme="minorHAnsi" w:cstheme="minorHAnsi"/>
          <w:color w:val="000000"/>
        </w:rPr>
        <w:t xml:space="preserve">demonstrated </w:t>
      </w:r>
      <w:r w:rsidRPr="00E93847">
        <w:rPr>
          <w:rFonts w:asciiTheme="minorHAnsi" w:hAnsiTheme="minorHAnsi" w:cstheme="minorHAnsi"/>
          <w:color w:val="000000"/>
        </w:rPr>
        <w:t xml:space="preserve">undergraduate teaching </w:t>
      </w:r>
      <w:r w:rsidR="0007059F" w:rsidRPr="00E93847">
        <w:rPr>
          <w:rFonts w:asciiTheme="minorHAnsi" w:hAnsiTheme="minorHAnsi" w:cstheme="minorHAnsi"/>
          <w:color w:val="000000"/>
        </w:rPr>
        <w:t xml:space="preserve">experience in a wide area of Computer Science topics is an asset. </w:t>
      </w:r>
      <w:r w:rsidR="001D29AE" w:rsidRPr="00E93847">
        <w:rPr>
          <w:rFonts w:asciiTheme="minorHAnsi" w:hAnsiTheme="minorHAnsi" w:cstheme="minorHAnsi"/>
          <w:color w:val="000000"/>
        </w:rPr>
        <w:t xml:space="preserve">Candidates are also expected </w:t>
      </w:r>
      <w:r w:rsidRPr="00E93847">
        <w:rPr>
          <w:rFonts w:asciiTheme="minorHAnsi" w:hAnsiTheme="minorHAnsi" w:cstheme="minorHAnsi"/>
          <w:color w:val="000000"/>
        </w:rPr>
        <w:t>to participate in our Applied Modelling and Quantitative Methods Graduate Program.</w:t>
      </w:r>
      <w:r w:rsidR="00AD57B4" w:rsidRPr="00E93847">
        <w:rPr>
          <w:rFonts w:asciiTheme="minorHAnsi" w:hAnsiTheme="minorHAnsi" w:cstheme="minorHAnsi"/>
        </w:rPr>
        <w:t xml:space="preserve"> </w:t>
      </w:r>
      <w:r w:rsidR="00AD57B4" w:rsidRPr="00E93847">
        <w:rPr>
          <w:rFonts w:asciiTheme="minorHAnsi" w:hAnsiTheme="minorHAnsi" w:cstheme="minorHAnsi"/>
          <w:color w:val="000000"/>
        </w:rPr>
        <w:t>The new tenure track faculty member will also be expected to participate in the broader life of the department and to maintain a program of research and publication.</w:t>
      </w:r>
    </w:p>
    <w:p w14:paraId="329A6FB8" w14:textId="77777777" w:rsidR="00F779F8" w:rsidRDefault="00F779F8" w:rsidP="00CC7A19">
      <w:pPr>
        <w:pStyle w:val="Style0"/>
        <w:rPr>
          <w:rFonts w:asciiTheme="minorHAnsi" w:hAnsiTheme="minorHAnsi" w:cstheme="minorHAnsi"/>
          <w:color w:val="000000"/>
        </w:rPr>
      </w:pPr>
    </w:p>
    <w:p w14:paraId="4E6E15E3" w14:textId="77777777" w:rsidR="00EB25B8" w:rsidRPr="0010780A" w:rsidRDefault="00EB25B8" w:rsidP="0010780A">
      <w:pPr>
        <w:pStyle w:val="Style0"/>
        <w:rPr>
          <w:rFonts w:asciiTheme="minorHAnsi" w:hAnsiTheme="minorHAnsi" w:cstheme="minorHAnsi"/>
          <w:color w:val="000000"/>
        </w:rPr>
      </w:pPr>
      <w:r w:rsidRPr="0010780A">
        <w:rPr>
          <w:rFonts w:asciiTheme="minorHAnsi" w:hAnsiTheme="minorHAnsi" w:cstheme="minorHAnsi"/>
          <w:color w:val="000000"/>
        </w:rPr>
        <w:t>Trent University is the top-ranked primarily undergraduate university in Ontario, Canada with a reputation for excellence in teaching and research. Located in the Greater Toronto Area, in the city of Oshawa, Trent University Durham offers a learning experience that is the perfect blend of urban life and a closely knit-campus community.</w:t>
      </w:r>
    </w:p>
    <w:p w14:paraId="3DD6738A" w14:textId="77777777" w:rsidR="00EB25B8" w:rsidRPr="0010780A" w:rsidRDefault="00EB25B8" w:rsidP="0010780A">
      <w:pPr>
        <w:pStyle w:val="Default"/>
      </w:pPr>
    </w:p>
    <w:p w14:paraId="69BCA7C7" w14:textId="45EB447A" w:rsidR="00F779F8" w:rsidRPr="00E93847" w:rsidRDefault="00F779F8" w:rsidP="00CC7A19">
      <w:pPr>
        <w:pStyle w:val="Default"/>
        <w:rPr>
          <w:rFonts w:asciiTheme="minorHAnsi" w:hAnsiTheme="minorHAnsi" w:cstheme="minorHAnsi"/>
          <w:color w:val="000000"/>
        </w:rPr>
      </w:pPr>
      <w:r w:rsidRPr="00E93847">
        <w:rPr>
          <w:rFonts w:asciiTheme="minorHAnsi" w:hAnsiTheme="minorHAnsi" w:cstheme="minorHAnsi"/>
          <w:color w:val="000000"/>
        </w:rPr>
        <w:t xml:space="preserve">Information about the </w:t>
      </w:r>
      <w:r w:rsidR="00110C3D" w:rsidRPr="00E93847">
        <w:rPr>
          <w:rFonts w:asciiTheme="minorHAnsi" w:hAnsiTheme="minorHAnsi" w:cstheme="minorHAnsi"/>
          <w:color w:val="000000"/>
        </w:rPr>
        <w:t xml:space="preserve">Department </w:t>
      </w:r>
      <w:r w:rsidRPr="00E93847">
        <w:rPr>
          <w:rFonts w:asciiTheme="minorHAnsi" w:hAnsiTheme="minorHAnsi" w:cstheme="minorHAnsi"/>
          <w:color w:val="000000"/>
        </w:rPr>
        <w:t>may be found at our web site</w:t>
      </w:r>
      <w:r w:rsidR="00FE5526" w:rsidRPr="00E93847">
        <w:rPr>
          <w:rFonts w:asciiTheme="minorHAnsi" w:hAnsiTheme="minorHAnsi" w:cstheme="minorHAnsi"/>
          <w:color w:val="000000"/>
        </w:rPr>
        <w:t xml:space="preserve"> at </w:t>
      </w:r>
      <w:hyperlink r:id="rId7" w:history="1">
        <w:r w:rsidR="00EB25B8" w:rsidRPr="00F90110">
          <w:rPr>
            <w:rStyle w:val="Hyperlink"/>
            <w:rFonts w:asciiTheme="minorHAnsi" w:hAnsiTheme="minorHAnsi" w:cstheme="minorHAnsi"/>
          </w:rPr>
          <w:t>www.trentu.ca/cois</w:t>
        </w:r>
      </w:hyperlink>
      <w:r w:rsidR="00160F3D" w:rsidRPr="00E93847">
        <w:rPr>
          <w:rFonts w:asciiTheme="minorHAnsi" w:hAnsiTheme="minorHAnsi" w:cstheme="minorHAnsi"/>
          <w:color w:val="000000"/>
        </w:rPr>
        <w:t>.</w:t>
      </w:r>
    </w:p>
    <w:p w14:paraId="057D7781" w14:textId="77777777" w:rsidR="00F779F8" w:rsidRPr="00E93847" w:rsidRDefault="00F779F8" w:rsidP="00CC7A19">
      <w:pPr>
        <w:pStyle w:val="Style0"/>
        <w:rPr>
          <w:rFonts w:asciiTheme="minorHAnsi" w:hAnsiTheme="minorHAnsi" w:cstheme="minorHAnsi"/>
          <w:color w:val="000000"/>
        </w:rPr>
      </w:pPr>
    </w:p>
    <w:p w14:paraId="395E4D28" w14:textId="76163B07" w:rsidR="00D31BC1" w:rsidRPr="00E93847" w:rsidRDefault="00D31BC1" w:rsidP="00CC7A19">
      <w:pPr>
        <w:pStyle w:val="BodyText"/>
        <w:ind w:left="0" w:right="113"/>
        <w:rPr>
          <w:rFonts w:asciiTheme="minorHAnsi" w:hAnsiTheme="minorHAnsi" w:cstheme="minorHAnsi"/>
          <w:spacing w:val="-1"/>
        </w:rPr>
      </w:pPr>
      <w:r w:rsidRPr="00E93847">
        <w:rPr>
          <w:rFonts w:asciiTheme="minorHAnsi" w:hAnsiTheme="minorHAnsi" w:cstheme="minorHAnsi"/>
          <w:color w:val="000000"/>
        </w:rPr>
        <w:t>Applicants should submit a curriculum vitae</w:t>
      </w:r>
      <w:r w:rsidR="00B8127D" w:rsidRPr="00E93847">
        <w:rPr>
          <w:rFonts w:asciiTheme="minorHAnsi" w:hAnsiTheme="minorHAnsi" w:cstheme="minorHAnsi"/>
          <w:color w:val="000000"/>
        </w:rPr>
        <w:t xml:space="preserve"> (</w:t>
      </w:r>
      <w:r w:rsidR="00D53AFF" w:rsidRPr="00E93847">
        <w:rPr>
          <w:rFonts w:asciiTheme="minorHAnsi" w:hAnsiTheme="minorHAnsi" w:cstheme="minorHAnsi"/>
        </w:rPr>
        <w:t>including confirmation to legally work in Canada</w:t>
      </w:r>
      <w:r w:rsidR="00B8127D" w:rsidRPr="00E93847">
        <w:rPr>
          <w:rFonts w:asciiTheme="minorHAnsi" w:hAnsiTheme="minorHAnsi" w:cstheme="minorHAnsi"/>
          <w:color w:val="000000"/>
        </w:rPr>
        <w:t>)</w:t>
      </w:r>
      <w:r w:rsidRPr="00E93847">
        <w:rPr>
          <w:rFonts w:asciiTheme="minorHAnsi" w:hAnsiTheme="minorHAnsi" w:cstheme="minorHAnsi"/>
          <w:color w:val="000000"/>
        </w:rPr>
        <w:t xml:space="preserve">, selected reprints, a summary of their research program, a statement of teaching philosophy, evidence of excellence in teaching and/or mentoring, and any other supporting materials, plus arrange to have three letters of reference forwarded to: Dr. </w:t>
      </w:r>
      <w:r w:rsidR="00BB6746" w:rsidRPr="00E93847">
        <w:rPr>
          <w:rFonts w:asciiTheme="minorHAnsi" w:hAnsiTheme="minorHAnsi" w:cstheme="minorHAnsi"/>
          <w:color w:val="000000"/>
        </w:rPr>
        <w:t>Richard Hurley</w:t>
      </w:r>
      <w:r w:rsidRPr="00E93847">
        <w:rPr>
          <w:rFonts w:asciiTheme="minorHAnsi" w:hAnsiTheme="minorHAnsi" w:cstheme="minorHAnsi"/>
          <w:color w:val="000000"/>
        </w:rPr>
        <w:t>, Chair, Department of Comp</w:t>
      </w:r>
      <w:r w:rsidR="00BB6746" w:rsidRPr="00E93847">
        <w:rPr>
          <w:rFonts w:asciiTheme="minorHAnsi" w:hAnsiTheme="minorHAnsi" w:cstheme="minorHAnsi"/>
          <w:color w:val="000000"/>
        </w:rPr>
        <w:t>uter Science</w:t>
      </w:r>
      <w:r w:rsidRPr="00E93847">
        <w:rPr>
          <w:rFonts w:asciiTheme="minorHAnsi" w:hAnsiTheme="minorHAnsi" w:cstheme="minorHAnsi"/>
          <w:color w:val="000000"/>
        </w:rPr>
        <w:t xml:space="preserve">, Trent University, </w:t>
      </w:r>
      <w:hyperlink r:id="rId8" w:history="1">
        <w:r w:rsidR="00634267" w:rsidRPr="00E93847">
          <w:rPr>
            <w:rStyle w:val="Hyperlink"/>
            <w:rFonts w:asciiTheme="minorHAnsi" w:hAnsiTheme="minorHAnsi" w:cstheme="minorHAnsi"/>
          </w:rPr>
          <w:t>coisjobs@trentu.ca</w:t>
        </w:r>
      </w:hyperlink>
      <w:r w:rsidRPr="00E93847">
        <w:rPr>
          <w:rFonts w:asciiTheme="minorHAnsi" w:hAnsiTheme="minorHAnsi" w:cstheme="minorHAnsi"/>
          <w:color w:val="000000"/>
        </w:rPr>
        <w:t>.</w:t>
      </w:r>
      <w:r w:rsidR="00634267" w:rsidRPr="00E93847">
        <w:rPr>
          <w:rFonts w:asciiTheme="minorHAnsi" w:hAnsiTheme="minorHAnsi" w:cstheme="minorHAnsi"/>
          <w:color w:val="000000"/>
        </w:rPr>
        <w:t xml:space="preserve"> Please note that only complete applications </w:t>
      </w:r>
      <w:r w:rsidR="00C12244">
        <w:rPr>
          <w:rFonts w:asciiTheme="minorHAnsi" w:hAnsiTheme="minorHAnsi" w:cstheme="minorHAnsi"/>
          <w:color w:val="000000"/>
        </w:rPr>
        <w:t xml:space="preserve">in PDF format </w:t>
      </w:r>
      <w:r w:rsidR="00634267" w:rsidRPr="00E93847">
        <w:rPr>
          <w:rFonts w:asciiTheme="minorHAnsi" w:hAnsiTheme="minorHAnsi" w:cstheme="minorHAnsi"/>
          <w:color w:val="000000"/>
        </w:rPr>
        <w:t>(which includes reference letters) will be considered.</w:t>
      </w:r>
      <w:r w:rsidR="00E93847" w:rsidRPr="00E93847">
        <w:rPr>
          <w:rFonts w:asciiTheme="minorHAnsi" w:hAnsiTheme="minorHAnsi" w:cstheme="minorHAnsi"/>
          <w:color w:val="000000"/>
        </w:rPr>
        <w:t xml:space="preserve">  </w:t>
      </w:r>
      <w:bookmarkStart w:id="0" w:name="_Hlk178598041"/>
      <w:r w:rsidR="00E93847" w:rsidRPr="00E93847">
        <w:rPr>
          <w:rFonts w:asciiTheme="minorHAnsi" w:hAnsiTheme="minorHAnsi" w:cstheme="minorHAnsi"/>
        </w:rPr>
        <w:t xml:space="preserve">Applicants may also submit a </w:t>
      </w:r>
      <w:hyperlink r:id="rId9" w:history="1">
        <w:r w:rsidR="00E93847" w:rsidRPr="00E93847">
          <w:rPr>
            <w:rStyle w:val="Hyperlink"/>
            <w:rFonts w:asciiTheme="minorHAnsi" w:hAnsiTheme="minorHAnsi" w:cstheme="minorHAnsi"/>
          </w:rPr>
          <w:t>self-identification form</w:t>
        </w:r>
      </w:hyperlink>
      <w:r w:rsidR="00E93847" w:rsidRPr="00E93847">
        <w:rPr>
          <w:rFonts w:asciiTheme="minorHAnsi" w:hAnsiTheme="minorHAnsi" w:cstheme="minorHAnsi"/>
        </w:rPr>
        <w:t xml:space="preserve"> as part of their application package.</w:t>
      </w:r>
      <w:bookmarkEnd w:id="0"/>
    </w:p>
    <w:p w14:paraId="71C2C155" w14:textId="77777777" w:rsidR="00F779F8" w:rsidRPr="00E93847" w:rsidRDefault="00F779F8" w:rsidP="00CC7A19">
      <w:pPr>
        <w:pStyle w:val="Style0"/>
        <w:rPr>
          <w:rFonts w:asciiTheme="minorHAnsi" w:hAnsiTheme="minorHAnsi" w:cstheme="minorHAnsi"/>
          <w:color w:val="000000"/>
        </w:rPr>
      </w:pPr>
    </w:p>
    <w:p w14:paraId="577FD6DC" w14:textId="22FC7FE7" w:rsidR="00321647" w:rsidRPr="00E5469C" w:rsidRDefault="00F779F8" w:rsidP="00CC7A19">
      <w:pPr>
        <w:rPr>
          <w:rFonts w:asciiTheme="minorHAnsi" w:hAnsiTheme="minorHAnsi" w:cstheme="minorHAnsi"/>
          <w:b/>
          <w:bCs/>
          <w:color w:val="000000"/>
        </w:rPr>
      </w:pPr>
      <w:r w:rsidRPr="00E93847">
        <w:rPr>
          <w:rFonts w:asciiTheme="minorHAnsi" w:hAnsiTheme="minorHAnsi" w:cstheme="minorHAnsi"/>
          <w:color w:val="000000"/>
        </w:rPr>
        <w:t xml:space="preserve">The </w:t>
      </w:r>
      <w:r w:rsidR="00CF3709" w:rsidRPr="00E93847">
        <w:rPr>
          <w:rFonts w:asciiTheme="minorHAnsi" w:hAnsiTheme="minorHAnsi" w:cstheme="minorHAnsi"/>
          <w:color w:val="000000"/>
        </w:rPr>
        <w:t xml:space="preserve">department will be accepting applications until </w:t>
      </w:r>
      <w:r w:rsidR="00656FE1" w:rsidRPr="0010780A">
        <w:rPr>
          <w:rFonts w:asciiTheme="minorHAnsi" w:hAnsiTheme="minorHAnsi" w:cstheme="minorHAnsi"/>
          <w:b/>
          <w:bCs/>
          <w:color w:val="000000"/>
        </w:rPr>
        <w:t>October 31, 2024</w:t>
      </w:r>
      <w:r w:rsidR="009B26AB" w:rsidRPr="0010780A">
        <w:rPr>
          <w:rFonts w:asciiTheme="minorHAnsi" w:hAnsiTheme="minorHAnsi" w:cstheme="minorHAnsi"/>
          <w:b/>
          <w:bCs/>
          <w:color w:val="000000"/>
        </w:rPr>
        <w:t>.</w:t>
      </w:r>
      <w:r w:rsidR="00CF3709" w:rsidRPr="0010780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E628EDC" w14:textId="77777777" w:rsidR="00B8127D" w:rsidRPr="00E93847" w:rsidRDefault="00B8127D" w:rsidP="00CC7A19">
      <w:pPr>
        <w:rPr>
          <w:rFonts w:asciiTheme="minorHAnsi" w:hAnsiTheme="minorHAnsi" w:cstheme="minorHAnsi"/>
          <w:color w:val="000000"/>
        </w:rPr>
      </w:pPr>
    </w:p>
    <w:p w14:paraId="46CAC4C5" w14:textId="500CBCD3" w:rsidR="00E93847" w:rsidRPr="00E93847" w:rsidRDefault="002C00EA" w:rsidP="00CC7A19">
      <w:pPr>
        <w:pStyle w:val="BodyText"/>
        <w:ind w:left="0"/>
        <w:rPr>
          <w:rFonts w:asciiTheme="minorHAnsi" w:hAnsiTheme="minorHAnsi" w:cstheme="minorHAnsi"/>
        </w:rPr>
      </w:pPr>
      <w:r w:rsidRPr="00E93847">
        <w:rPr>
          <w:rStyle w:val="xcontentpasted0"/>
          <w:rFonts w:asciiTheme="minorHAnsi" w:hAnsiTheme="minorHAnsi" w:cstheme="minorHAnsi"/>
          <w:color w:val="000000"/>
          <w:bdr w:val="none" w:sz="0" w:space="0" w:color="auto" w:frame="1"/>
        </w:rPr>
        <w:t xml:space="preserve">Trent University is committed to creating a diverse and inclusive campus community. </w:t>
      </w:r>
      <w:r w:rsidR="00D53AFF" w:rsidRPr="00E93847">
        <w:rPr>
          <w:rStyle w:val="xcontentpasted0"/>
          <w:rFonts w:asciiTheme="minorHAnsi" w:hAnsiTheme="minorHAnsi" w:cstheme="minorHAnsi"/>
          <w:color w:val="000000"/>
          <w:bdr w:val="none" w:sz="0" w:space="0" w:color="auto" w:frame="1"/>
        </w:rPr>
        <w:t xml:space="preserve">  </w:t>
      </w:r>
      <w:r w:rsidR="00D53AFF" w:rsidRPr="00E93847">
        <w:rPr>
          <w:rFonts w:asciiTheme="minorHAnsi" w:hAnsiTheme="minorHAnsi" w:cstheme="minorHAnsi"/>
          <w:spacing w:val="-1"/>
        </w:rPr>
        <w:t xml:space="preserve">All qualified candidates are encouraged to apply; however, Canadian citizens and </w:t>
      </w:r>
      <w:r w:rsidR="00D53AFF" w:rsidRPr="00E93847">
        <w:rPr>
          <w:rFonts w:asciiTheme="minorHAnsi" w:hAnsiTheme="minorHAnsi" w:cstheme="minorHAnsi"/>
          <w:spacing w:val="-1"/>
        </w:rPr>
        <w:lastRenderedPageBreak/>
        <w:t xml:space="preserve">permanent residents will be given priority.  </w:t>
      </w:r>
      <w:r w:rsidRPr="00E93847">
        <w:rPr>
          <w:rStyle w:val="xcontentpasted0"/>
          <w:rFonts w:asciiTheme="minorHAnsi" w:hAnsiTheme="minorHAnsi" w:cstheme="minorHAnsi"/>
          <w:color w:val="000000"/>
          <w:bdr w:val="none" w:sz="0" w:space="0" w:color="auto" w:frame="1"/>
        </w:rPr>
        <w:t>P</w:t>
      </w:r>
      <w:r w:rsidRPr="00E93847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>reference will be given to candidates from underrepresented groups including women, Indigenous People (First Nations, Inuit</w:t>
      </w:r>
      <w:r w:rsidR="00E93847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>,</w:t>
      </w:r>
      <w:r w:rsidRPr="00E93847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 xml:space="preserve"> and Métis), persons with disabilities, members of visible minorities or racialized groups and LGBTQ2+ people. </w:t>
      </w:r>
      <w:r w:rsidR="00D31BC1" w:rsidRPr="00E93847">
        <w:rPr>
          <w:rFonts w:asciiTheme="minorHAnsi" w:hAnsiTheme="minorHAnsi" w:cstheme="minorHAnsi"/>
        </w:rPr>
        <w:t xml:space="preserve"> </w:t>
      </w:r>
    </w:p>
    <w:p w14:paraId="46BF573F" w14:textId="77777777" w:rsidR="00E93847" w:rsidRPr="0010780A" w:rsidRDefault="00E93847" w:rsidP="00CC7A19">
      <w:pPr>
        <w:pStyle w:val="BodyText"/>
        <w:ind w:left="0"/>
        <w:rPr>
          <w:rStyle w:val="xcontentpasted0"/>
          <w:color w:val="242424"/>
          <w:bdr w:val="none" w:sz="0" w:space="0" w:color="auto" w:frame="1"/>
        </w:rPr>
      </w:pPr>
    </w:p>
    <w:p w14:paraId="62E8BE93" w14:textId="3F74737B" w:rsidR="00D53AFF" w:rsidRPr="0010780A" w:rsidRDefault="00E93847" w:rsidP="00CC7A19">
      <w:pPr>
        <w:pStyle w:val="BodyText"/>
        <w:ind w:left="0"/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</w:pPr>
      <w:r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 xml:space="preserve">Trent </w:t>
      </w:r>
      <w:r w:rsidR="00D31BC1"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>University offers accommodation for applicants with disabilities in its recruitment processes. If you require accommodation during the recruitment process or require an accessible version of a document/publication, please contact</w:t>
      </w:r>
      <w:r w:rsidR="00756095"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 xml:space="preserve"> Dr. Richard Hurley</w:t>
      </w:r>
      <w:r w:rsidR="00D31BC1"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  <w:hyperlink r:id="rId10" w:history="1">
        <w:r w:rsidR="0010780A" w:rsidRPr="00A3491B">
          <w:rPr>
            <w:rStyle w:val="Hyperlink"/>
            <w:rFonts w:asciiTheme="minorHAnsi" w:hAnsiTheme="minorHAnsi" w:cstheme="minorHAnsi"/>
          </w:rPr>
          <w:t>rhurley@trentu.ca</w:t>
        </w:r>
      </w:hyperlink>
      <w:r w:rsidR="00D31BC1"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>.</w:t>
      </w:r>
      <w:r w:rsidR="0041093F"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</w:p>
    <w:p w14:paraId="6EABC9B0" w14:textId="77777777" w:rsidR="00E93847" w:rsidRPr="0010780A" w:rsidRDefault="00E93847" w:rsidP="00CC7A19">
      <w:pPr>
        <w:pStyle w:val="BodyText"/>
        <w:ind w:left="0"/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</w:pPr>
    </w:p>
    <w:p w14:paraId="4E0717F2" w14:textId="77777777" w:rsidR="0010780A" w:rsidRPr="0010780A" w:rsidRDefault="00E93847" w:rsidP="0010780A">
      <w:pPr>
        <w:pStyle w:val="BodyText"/>
        <w:ind w:left="0"/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</w:pPr>
      <w:r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 xml:space="preserve">While all applicants are thanked for their interest and applications </w:t>
      </w:r>
      <w:bookmarkStart w:id="1" w:name="_Int_T4VjGGOU"/>
      <w:r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>to</w:t>
      </w:r>
      <w:bookmarkEnd w:id="1"/>
      <w:r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 xml:space="preserve"> this position, only those selected for an interview will be contacted.</w:t>
      </w:r>
    </w:p>
    <w:p w14:paraId="70904D97" w14:textId="77777777" w:rsidR="0010780A" w:rsidRPr="0010780A" w:rsidRDefault="0010780A" w:rsidP="0010780A">
      <w:pPr>
        <w:pStyle w:val="BodyText"/>
        <w:ind w:left="0"/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</w:pPr>
    </w:p>
    <w:p w14:paraId="02C64E23" w14:textId="012E8426" w:rsidR="00E5469C" w:rsidRPr="0010780A" w:rsidRDefault="00E5469C" w:rsidP="0010780A">
      <w:pPr>
        <w:pStyle w:val="BodyText"/>
        <w:ind w:left="0"/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</w:pPr>
      <w:r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>For further information about this position, please email Dr. Richard Hurley, Chair, Department of Computer Science;</w:t>
      </w:r>
      <w:r w:rsidR="00756095"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  <w:hyperlink r:id="rId11" w:history="1">
        <w:r w:rsidR="00756095" w:rsidRPr="00A3491B">
          <w:rPr>
            <w:rStyle w:val="Hyperlink"/>
            <w:rFonts w:asciiTheme="minorHAnsi" w:hAnsiTheme="minorHAnsi" w:cstheme="minorHAnsi"/>
          </w:rPr>
          <w:t>rhurley@trentu.ca</w:t>
        </w:r>
      </w:hyperlink>
      <w:r w:rsidRPr="0010780A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7E229C0D" w14:textId="77777777" w:rsidR="00E93847" w:rsidRPr="001C13C8" w:rsidRDefault="00E93847" w:rsidP="00CC7A19">
      <w:pPr>
        <w:pStyle w:val="BodyText"/>
        <w:ind w:left="0"/>
        <w:rPr>
          <w:rFonts w:asciiTheme="minorHAnsi" w:hAnsiTheme="minorHAnsi" w:cstheme="minorHAnsi"/>
        </w:rPr>
      </w:pPr>
    </w:p>
    <w:sectPr w:rsidR="00E93847" w:rsidRPr="001C13C8" w:rsidSect="004B3C21">
      <w:headerReference w:type="first" r:id="rId12"/>
      <w:pgSz w:w="12240" w:h="15840"/>
      <w:pgMar w:top="1296" w:right="1800" w:bottom="129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8367" w14:textId="77777777" w:rsidR="004B3C21" w:rsidRDefault="004B3C21" w:rsidP="004B3C21">
      <w:r>
        <w:separator/>
      </w:r>
    </w:p>
  </w:endnote>
  <w:endnote w:type="continuationSeparator" w:id="0">
    <w:p w14:paraId="71312EEB" w14:textId="77777777" w:rsidR="004B3C21" w:rsidRDefault="004B3C21" w:rsidP="004B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6D0B" w14:textId="77777777" w:rsidR="004B3C21" w:rsidRDefault="004B3C21" w:rsidP="004B3C21">
      <w:r>
        <w:separator/>
      </w:r>
    </w:p>
  </w:footnote>
  <w:footnote w:type="continuationSeparator" w:id="0">
    <w:p w14:paraId="49DC3A79" w14:textId="77777777" w:rsidR="004B3C21" w:rsidRDefault="004B3C21" w:rsidP="004B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6B87" w14:textId="23289284" w:rsidR="004B3C21" w:rsidRDefault="004B3C21">
    <w:pPr>
      <w:pStyle w:val="Header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689856D" wp14:editId="3C095623">
          <wp:simplePos x="0" y="0"/>
          <wp:positionH relativeFrom="margin">
            <wp:posOffset>3784600</wp:posOffset>
          </wp:positionH>
          <wp:positionV relativeFrom="margin">
            <wp:posOffset>-171027</wp:posOffset>
          </wp:positionV>
          <wp:extent cx="1768720" cy="950213"/>
          <wp:effectExtent l="0" t="0" r="3175" b="2540"/>
          <wp:wrapSquare wrapText="bothSides"/>
          <wp:docPr id="1919918510" name="Image 1" descr="A black background with blu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720" cy="950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2199C"/>
    <w:multiLevelType w:val="hybridMultilevel"/>
    <w:tmpl w:val="BB9CFA0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537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TkYr6RIIlK/WTTxS8joQrVu5cj53+Hefy37aSJYK9eBrGuBWz27rI0m+B+kxpSjULGjE/p1wnkQknY+f1yX0Q==" w:salt="0sbDf66LMi0GrrwNMvhM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F8"/>
    <w:rsid w:val="0007059F"/>
    <w:rsid w:val="000C2B6D"/>
    <w:rsid w:val="000C5980"/>
    <w:rsid w:val="0010780A"/>
    <w:rsid w:val="00110C3D"/>
    <w:rsid w:val="00111BF5"/>
    <w:rsid w:val="00113C31"/>
    <w:rsid w:val="00120920"/>
    <w:rsid w:val="00131FF6"/>
    <w:rsid w:val="00133DA2"/>
    <w:rsid w:val="00160F3D"/>
    <w:rsid w:val="00187D89"/>
    <w:rsid w:val="00196471"/>
    <w:rsid w:val="001C0CBA"/>
    <w:rsid w:val="001C13C8"/>
    <w:rsid w:val="001D29AE"/>
    <w:rsid w:val="00207663"/>
    <w:rsid w:val="00274240"/>
    <w:rsid w:val="002C00EA"/>
    <w:rsid w:val="00301360"/>
    <w:rsid w:val="00321647"/>
    <w:rsid w:val="00344B23"/>
    <w:rsid w:val="0035570D"/>
    <w:rsid w:val="003568A3"/>
    <w:rsid w:val="003823C0"/>
    <w:rsid w:val="003A57C6"/>
    <w:rsid w:val="003B27C2"/>
    <w:rsid w:val="003B4235"/>
    <w:rsid w:val="0041093F"/>
    <w:rsid w:val="00433081"/>
    <w:rsid w:val="0043661B"/>
    <w:rsid w:val="004853E3"/>
    <w:rsid w:val="004924D6"/>
    <w:rsid w:val="0049272D"/>
    <w:rsid w:val="00494CC4"/>
    <w:rsid w:val="004B3C21"/>
    <w:rsid w:val="004D3310"/>
    <w:rsid w:val="00520CEB"/>
    <w:rsid w:val="00576F76"/>
    <w:rsid w:val="00584EA7"/>
    <w:rsid w:val="005D056D"/>
    <w:rsid w:val="00600D11"/>
    <w:rsid w:val="006212BB"/>
    <w:rsid w:val="00634267"/>
    <w:rsid w:val="0063682A"/>
    <w:rsid w:val="006402B3"/>
    <w:rsid w:val="00656FE1"/>
    <w:rsid w:val="00664001"/>
    <w:rsid w:val="006C19DA"/>
    <w:rsid w:val="00723511"/>
    <w:rsid w:val="00756095"/>
    <w:rsid w:val="00782BDF"/>
    <w:rsid w:val="007B098A"/>
    <w:rsid w:val="008102AC"/>
    <w:rsid w:val="0086709A"/>
    <w:rsid w:val="008737CD"/>
    <w:rsid w:val="008D37C1"/>
    <w:rsid w:val="008E58A3"/>
    <w:rsid w:val="00916EA9"/>
    <w:rsid w:val="0096038E"/>
    <w:rsid w:val="009813CD"/>
    <w:rsid w:val="009A742E"/>
    <w:rsid w:val="009B26AB"/>
    <w:rsid w:val="00A13FDB"/>
    <w:rsid w:val="00A3491B"/>
    <w:rsid w:val="00AA095E"/>
    <w:rsid w:val="00AD57B4"/>
    <w:rsid w:val="00B3403F"/>
    <w:rsid w:val="00B471E5"/>
    <w:rsid w:val="00B65BC1"/>
    <w:rsid w:val="00B8127D"/>
    <w:rsid w:val="00BB6746"/>
    <w:rsid w:val="00BF5BE4"/>
    <w:rsid w:val="00C12244"/>
    <w:rsid w:val="00C31725"/>
    <w:rsid w:val="00C77BC4"/>
    <w:rsid w:val="00CC7A19"/>
    <w:rsid w:val="00CE246C"/>
    <w:rsid w:val="00CF3709"/>
    <w:rsid w:val="00D31BC1"/>
    <w:rsid w:val="00D356AF"/>
    <w:rsid w:val="00D466E3"/>
    <w:rsid w:val="00D51C7C"/>
    <w:rsid w:val="00D53AFF"/>
    <w:rsid w:val="00D75A63"/>
    <w:rsid w:val="00DC2A0F"/>
    <w:rsid w:val="00DD4E2A"/>
    <w:rsid w:val="00E3289B"/>
    <w:rsid w:val="00E44F4A"/>
    <w:rsid w:val="00E5469C"/>
    <w:rsid w:val="00E6501D"/>
    <w:rsid w:val="00E7592B"/>
    <w:rsid w:val="00E93847"/>
    <w:rsid w:val="00E94BDE"/>
    <w:rsid w:val="00EB25B8"/>
    <w:rsid w:val="00EB652B"/>
    <w:rsid w:val="00F04D49"/>
    <w:rsid w:val="00F15CC5"/>
    <w:rsid w:val="00F41FD0"/>
    <w:rsid w:val="00F420C8"/>
    <w:rsid w:val="00F565C6"/>
    <w:rsid w:val="00F779F8"/>
    <w:rsid w:val="00F91F6A"/>
    <w:rsid w:val="00FA574F"/>
    <w:rsid w:val="00FB798F"/>
    <w:rsid w:val="00FD1E34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6D05B"/>
  <w15:chartTrackingRefBased/>
  <w15:docId w15:val="{81F4B23B-A8DC-4009-87A3-74656C92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1C13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next w:val="Default"/>
    <w:rsid w:val="00F779F8"/>
    <w:pPr>
      <w:autoSpaceDE w:val="0"/>
      <w:autoSpaceDN w:val="0"/>
      <w:adjustRightInd w:val="0"/>
    </w:pPr>
    <w:rPr>
      <w:rFonts w:ascii="Arial" w:hAnsi="Arial"/>
      <w:sz w:val="24"/>
      <w:szCs w:val="24"/>
      <w:lang w:val="en-CA" w:eastAsia="en-CA"/>
    </w:rPr>
  </w:style>
  <w:style w:type="paragraph" w:customStyle="1" w:styleId="Default">
    <w:name w:val="Default"/>
    <w:rsid w:val="00F779F8"/>
    <w:pPr>
      <w:autoSpaceDE w:val="0"/>
      <w:autoSpaceDN w:val="0"/>
      <w:adjustRightInd w:val="0"/>
    </w:pPr>
    <w:rPr>
      <w:rFonts w:ascii="Arial" w:hAnsi="Arial"/>
      <w:sz w:val="24"/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1C13C8"/>
    <w:rPr>
      <w:rFonts w:asciiTheme="majorHAnsi" w:eastAsiaTheme="majorEastAsia" w:hAnsiTheme="majorHAnsi" w:cstheme="majorBidi"/>
      <w:b/>
      <w:bCs/>
      <w:kern w:val="32"/>
      <w:sz w:val="32"/>
      <w:szCs w:val="32"/>
      <w:lang w:val="en-CA" w:eastAsia="en-CA"/>
    </w:rPr>
  </w:style>
  <w:style w:type="character" w:styleId="Hyperlink">
    <w:name w:val="Hyperlink"/>
    <w:basedOn w:val="DefaultParagraphFont"/>
    <w:uiPriority w:val="99"/>
    <w:rsid w:val="0041093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1093F"/>
    <w:pPr>
      <w:widowControl w:val="0"/>
      <w:ind w:left="100"/>
    </w:pPr>
    <w:rPr>
      <w:rFonts w:ascii="Bookman Old Style" w:eastAsia="Bookman Old Style" w:hAnsi="Bookman Old Style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1093F"/>
    <w:rPr>
      <w:rFonts w:ascii="Bookman Old Style" w:eastAsia="Bookman Old Style" w:hAnsi="Bookman Old Style" w:cstheme="minorBidi"/>
      <w:sz w:val="24"/>
      <w:szCs w:val="24"/>
    </w:rPr>
  </w:style>
  <w:style w:type="paragraph" w:styleId="BalloonText">
    <w:name w:val="Balloon Text"/>
    <w:basedOn w:val="Normal"/>
    <w:link w:val="BalloonTextChar"/>
    <w:rsid w:val="00301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1360"/>
    <w:rPr>
      <w:rFonts w:ascii="Segoe UI" w:hAnsi="Segoe UI" w:cs="Segoe UI"/>
      <w:sz w:val="18"/>
      <w:szCs w:val="18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34267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2C00EA"/>
  </w:style>
  <w:style w:type="paragraph" w:styleId="Revision">
    <w:name w:val="Revision"/>
    <w:hidden/>
    <w:uiPriority w:val="99"/>
    <w:semiHidden/>
    <w:rsid w:val="00E93847"/>
    <w:rPr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rsid w:val="004B3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3C21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4B3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3C21"/>
    <w:rPr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rsid w:val="00EB2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sjobs@trentu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ntu.ca/coi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hurley@trentu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hurley@trentu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entu.ca/humanresources/sites/trentu.ca.humanresources/files/documents/Self-Identification%20Form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470</Words>
  <Characters>3143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Science/Studies Program</vt:lpstr>
    </vt:vector>
  </TitlesOfParts>
  <Company>Trent University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Science/Studies Program</dc:title>
  <dc:subject/>
  <dc:creator>rhurley@trentu.ca</dc:creator>
  <cp:keywords/>
  <dc:description/>
  <cp:lastModifiedBy>Sarah Gallen</cp:lastModifiedBy>
  <cp:revision>12</cp:revision>
  <cp:lastPrinted>2023-01-23T18:20:00Z</cp:lastPrinted>
  <dcterms:created xsi:type="dcterms:W3CDTF">2024-09-26T19:56:00Z</dcterms:created>
  <dcterms:modified xsi:type="dcterms:W3CDTF">2024-10-01T16:23:00Z</dcterms:modified>
</cp:coreProperties>
</file>